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56" w:rsidRDefault="00E31CFE" w:rsidP="00E65B6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№3</w:t>
      </w:r>
      <w:r w:rsidR="007807D1">
        <w:rPr>
          <w:rFonts w:ascii="Times New Roman" w:hAnsi="Times New Roman"/>
          <w:color w:val="000000"/>
          <w:sz w:val="24"/>
          <w:szCs w:val="24"/>
        </w:rPr>
        <w:t xml:space="preserve"> к ООП О</w:t>
      </w:r>
      <w:r w:rsidR="000E1A56">
        <w:rPr>
          <w:rFonts w:ascii="Times New Roman" w:hAnsi="Times New Roman"/>
          <w:color w:val="000000"/>
          <w:sz w:val="24"/>
          <w:szCs w:val="24"/>
        </w:rPr>
        <w:t>ОО</w:t>
      </w:r>
      <w:r w:rsidR="00E65B62">
        <w:rPr>
          <w:rFonts w:ascii="Times New Roman" w:hAnsi="Times New Roman"/>
          <w:color w:val="000000"/>
          <w:sz w:val="24"/>
          <w:szCs w:val="24"/>
        </w:rPr>
        <w:t>(</w:t>
      </w:r>
      <w:r w:rsidR="000C2816">
        <w:rPr>
          <w:rFonts w:ascii="Times New Roman" w:hAnsi="Times New Roman"/>
          <w:color w:val="000000"/>
          <w:sz w:val="24"/>
          <w:szCs w:val="24"/>
        </w:rPr>
        <w:t>8</w:t>
      </w:r>
      <w:r w:rsidR="00E65B62">
        <w:rPr>
          <w:rFonts w:ascii="Times New Roman" w:hAnsi="Times New Roman"/>
          <w:color w:val="000000"/>
          <w:sz w:val="24"/>
          <w:szCs w:val="24"/>
        </w:rPr>
        <w:t>-9 классы)</w:t>
      </w:r>
    </w:p>
    <w:p w:rsidR="000E1A56" w:rsidRPr="000E1A56" w:rsidRDefault="000E1A56" w:rsidP="000E1A56">
      <w:pPr>
        <w:jc w:val="center"/>
        <w:rPr>
          <w:rFonts w:ascii="Times New Roman" w:hAnsi="Times New Roman"/>
          <w:b/>
        </w:rPr>
      </w:pPr>
      <w:r w:rsidRPr="000E1A56">
        <w:rPr>
          <w:rFonts w:ascii="Times New Roman" w:hAnsi="Times New Roman"/>
          <w:b/>
          <w:color w:val="000000"/>
          <w:sz w:val="24"/>
          <w:szCs w:val="24"/>
        </w:rPr>
        <w:t xml:space="preserve">Сведения об учителях, работающих в </w:t>
      </w:r>
      <w:r w:rsidR="00725306">
        <w:rPr>
          <w:rFonts w:ascii="Times New Roman" w:hAnsi="Times New Roman"/>
          <w:b/>
          <w:color w:val="000000"/>
          <w:sz w:val="24"/>
          <w:szCs w:val="24"/>
        </w:rPr>
        <w:t>7</w:t>
      </w:r>
      <w:r w:rsidR="007807D1">
        <w:rPr>
          <w:rFonts w:ascii="Times New Roman" w:hAnsi="Times New Roman"/>
          <w:b/>
          <w:color w:val="000000"/>
          <w:sz w:val="24"/>
          <w:szCs w:val="24"/>
        </w:rPr>
        <w:t>-9</w:t>
      </w:r>
      <w:r w:rsidR="00725306">
        <w:rPr>
          <w:rFonts w:ascii="Times New Roman" w:hAnsi="Times New Roman"/>
          <w:b/>
          <w:color w:val="000000"/>
          <w:sz w:val="24"/>
          <w:szCs w:val="24"/>
        </w:rPr>
        <w:t xml:space="preserve"> классах в 201</w:t>
      </w:r>
      <w:r w:rsidR="000C2816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E1A56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0C2816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E1A56">
        <w:rPr>
          <w:rFonts w:ascii="Times New Roman" w:hAnsi="Times New Roman"/>
          <w:b/>
          <w:color w:val="000000"/>
          <w:sz w:val="24"/>
          <w:szCs w:val="24"/>
        </w:rPr>
        <w:t>учебном году</w:t>
      </w:r>
    </w:p>
    <w:tbl>
      <w:tblPr>
        <w:tblW w:w="14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2138"/>
        <w:gridCol w:w="2268"/>
        <w:gridCol w:w="2126"/>
        <w:gridCol w:w="3261"/>
        <w:gridCol w:w="2126"/>
        <w:gridCol w:w="2142"/>
      </w:tblGrid>
      <w:tr w:rsidR="000E1A56" w:rsidTr="00E65B62">
        <w:trPr>
          <w:trHeight w:val="1638"/>
        </w:trPr>
        <w:tc>
          <w:tcPr>
            <w:tcW w:w="685" w:type="dxa"/>
            <w:shd w:val="clear" w:color="auto" w:fill="auto"/>
          </w:tcPr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0E1A56" w:rsidRDefault="000E1A56" w:rsidP="00E65B6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(когда и какие учебные заведения окончил)</w:t>
            </w:r>
          </w:p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shd w:val="clear" w:color="auto" w:fill="auto"/>
          </w:tcPr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shd w:val="clear" w:color="auto" w:fill="auto"/>
          </w:tcPr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Преподаваемый </w:t>
            </w:r>
          </w:p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указанием классов</w:t>
            </w:r>
          </w:p>
        </w:tc>
        <w:tc>
          <w:tcPr>
            <w:tcW w:w="2142" w:type="dxa"/>
            <w:shd w:val="clear" w:color="auto" w:fill="auto"/>
          </w:tcPr>
          <w:p w:rsidR="000E1A56" w:rsidRDefault="000E1A56" w:rsidP="006164D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0E1A56" w:rsidRDefault="000E1A56" w:rsidP="006164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6435" w:rsidTr="007807D1">
        <w:trPr>
          <w:trHeight w:val="2321"/>
        </w:trPr>
        <w:tc>
          <w:tcPr>
            <w:tcW w:w="697" w:type="dxa"/>
            <w:gridSpan w:val="2"/>
            <w:shd w:val="clear" w:color="auto" w:fill="auto"/>
          </w:tcPr>
          <w:p w:rsidR="00CD6435" w:rsidRPr="001D44D3" w:rsidRDefault="00CD6435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1D44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38" w:type="dxa"/>
            <w:shd w:val="clear" w:color="auto" w:fill="auto"/>
          </w:tcPr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Аганина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 </w:t>
            </w:r>
          </w:p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shd w:val="clear" w:color="auto" w:fill="auto"/>
          </w:tcPr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 «Биология»</w:t>
            </w:r>
          </w:p>
        </w:tc>
        <w:tc>
          <w:tcPr>
            <w:tcW w:w="3261" w:type="dxa"/>
            <w:shd w:val="clear" w:color="auto" w:fill="auto"/>
          </w:tcPr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proofErr w:type="spellStart"/>
            <w:r w:rsidRPr="00007874"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 «Конструирование продуктивного взаимодействия учителя и учащихся на уроках биологии и во внеурочное время в логике ФГОС» (108 часов), 2015 </w:t>
            </w:r>
          </w:p>
          <w:p w:rsidR="00CD6435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ООО «Компьютер Инжиниринг Бизнес-Школа», 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CD6435" w:rsidRPr="00D423F5" w:rsidRDefault="00CD6435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73A6D" w:rsidRPr="00D423F5" w:rsidRDefault="00573A6D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 8 «Б»,</w:t>
            </w:r>
          </w:p>
          <w:p w:rsidR="00CD6435" w:rsidRPr="00D423F5" w:rsidRDefault="00573A6D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2142" w:type="dxa"/>
            <w:shd w:val="clear" w:color="auto" w:fill="auto"/>
          </w:tcPr>
          <w:p w:rsidR="003525F1" w:rsidRPr="003525F1" w:rsidRDefault="003525F1" w:rsidP="0035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5F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3525F1" w:rsidRPr="003525F1" w:rsidRDefault="003525F1" w:rsidP="0035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5F1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CD6435" w:rsidRPr="00D423F5" w:rsidRDefault="003525F1" w:rsidP="003525F1">
            <w:pPr>
              <w:pStyle w:val="a3"/>
              <w:rPr>
                <w:sz w:val="24"/>
                <w:szCs w:val="24"/>
              </w:rPr>
            </w:pPr>
            <w:r w:rsidRPr="003525F1">
              <w:rPr>
                <w:rFonts w:ascii="Times New Roman" w:hAnsi="Times New Roman"/>
                <w:sz w:val="24"/>
                <w:szCs w:val="24"/>
              </w:rPr>
              <w:t xml:space="preserve"> от 29.04.2016 г. № 303</w:t>
            </w:r>
          </w:p>
        </w:tc>
      </w:tr>
      <w:tr w:rsidR="00F74727" w:rsidTr="007807D1">
        <w:trPr>
          <w:trHeight w:val="2321"/>
        </w:trPr>
        <w:tc>
          <w:tcPr>
            <w:tcW w:w="697" w:type="dxa"/>
            <w:gridSpan w:val="2"/>
            <w:shd w:val="clear" w:color="auto" w:fill="auto"/>
          </w:tcPr>
          <w:p w:rsidR="00F74727" w:rsidRPr="001D44D3" w:rsidRDefault="00F74727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2138" w:type="dxa"/>
            <w:shd w:val="clear" w:color="auto" w:fill="auto"/>
          </w:tcPr>
          <w:p w:rsidR="00F74727" w:rsidRPr="00471256" w:rsidRDefault="00F74727" w:rsidP="00CD4D42">
            <w:pPr>
              <w:rPr>
                <w:rFonts w:ascii="Times New Roman" w:hAnsi="Times New Roman"/>
              </w:rPr>
            </w:pPr>
            <w:r w:rsidRPr="00471256">
              <w:rPr>
                <w:rFonts w:ascii="Times New Roman" w:hAnsi="Times New Roman"/>
              </w:rPr>
              <w:t>Белоусова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F74727" w:rsidRPr="00F74727" w:rsidRDefault="00F74727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2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F74727" w:rsidRPr="00F74727" w:rsidRDefault="00F74727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27">
              <w:rPr>
                <w:rFonts w:ascii="Times New Roman" w:hAnsi="Times New Roman"/>
                <w:sz w:val="24"/>
                <w:szCs w:val="24"/>
              </w:rPr>
              <w:t>Зерноградский педагогический колледж</w:t>
            </w:r>
          </w:p>
          <w:p w:rsidR="00F74727" w:rsidRPr="00F74727" w:rsidRDefault="00F74727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27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  <w:tc>
          <w:tcPr>
            <w:tcW w:w="2126" w:type="dxa"/>
            <w:shd w:val="clear" w:color="auto" w:fill="auto"/>
          </w:tcPr>
          <w:p w:rsidR="00F74727" w:rsidRPr="00F74727" w:rsidRDefault="00F74727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27">
              <w:rPr>
                <w:rFonts w:ascii="Times New Roman" w:hAnsi="Times New Roman"/>
                <w:sz w:val="24"/>
                <w:szCs w:val="24"/>
              </w:rPr>
              <w:t>Учитель иностранного языка начальной и основной общеобразовательной школы</w:t>
            </w:r>
          </w:p>
          <w:p w:rsidR="00F74727" w:rsidRPr="00F74727" w:rsidRDefault="00F74727" w:rsidP="00E65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27">
              <w:rPr>
                <w:rFonts w:ascii="Times New Roman" w:hAnsi="Times New Roman"/>
                <w:sz w:val="24"/>
                <w:szCs w:val="24"/>
              </w:rPr>
              <w:t>по специальности: «Иностранный язык»</w:t>
            </w:r>
          </w:p>
        </w:tc>
        <w:tc>
          <w:tcPr>
            <w:tcW w:w="3261" w:type="dxa"/>
            <w:shd w:val="clear" w:color="auto" w:fill="auto"/>
          </w:tcPr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образования»,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 «Системно - деятельностный подход как основа реализации ФГОС» 72 часа2017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ФГБОУ ВО «РГЭУ (РИНХ)»</w:t>
            </w:r>
          </w:p>
          <w:p w:rsidR="00F74727" w:rsidRPr="00F74727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детей с ОВЗ (инвалидностью) в специальном и инклюзивном образовании»(72 часа) 2016</w:t>
            </w:r>
          </w:p>
        </w:tc>
        <w:tc>
          <w:tcPr>
            <w:tcW w:w="2126" w:type="dxa"/>
            <w:shd w:val="clear" w:color="auto" w:fill="auto"/>
          </w:tcPr>
          <w:p w:rsidR="00F74727" w:rsidRPr="00F74727" w:rsidRDefault="00F74727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74727" w:rsidRPr="00F74727" w:rsidRDefault="00007874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F74727" w:rsidRPr="00F74727" w:rsidRDefault="00F74727" w:rsidP="00F74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F74727" w:rsidRPr="003525F1" w:rsidRDefault="00F74727" w:rsidP="00352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27" w:rsidRPr="00C9585D" w:rsidTr="000E1A56">
        <w:trPr>
          <w:trHeight w:val="415"/>
        </w:trPr>
        <w:tc>
          <w:tcPr>
            <w:tcW w:w="697" w:type="dxa"/>
            <w:gridSpan w:val="2"/>
            <w:shd w:val="clear" w:color="auto" w:fill="auto"/>
          </w:tcPr>
          <w:p w:rsidR="00F74727" w:rsidRPr="00C9585D" w:rsidRDefault="00F15E3B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38" w:type="dxa"/>
            <w:shd w:val="clear" w:color="auto" w:fill="auto"/>
          </w:tcPr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Герасименко Валентина Ивановна</w:t>
            </w:r>
          </w:p>
        </w:tc>
        <w:tc>
          <w:tcPr>
            <w:tcW w:w="2268" w:type="dxa"/>
            <w:shd w:val="clear" w:color="auto" w:fill="auto"/>
          </w:tcPr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Пролетарский педагогический класс</w:t>
            </w:r>
          </w:p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126" w:type="dxa"/>
            <w:shd w:val="clear" w:color="auto" w:fill="auto"/>
          </w:tcPr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  <w:shd w:val="clear" w:color="auto" w:fill="auto"/>
          </w:tcPr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ГОУ ДПО РО «РИПК и ППРО»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«Разработка содержания урока физической культуры в соответствии с требованиями ФГОС», (108 часов) 2014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F74727" w:rsidRPr="00D423F5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07874" w:rsidRPr="00D423F5" w:rsidRDefault="00F74727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</w:t>
            </w:r>
            <w:r w:rsidR="0000787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007874" w:rsidRPr="00D423F5">
              <w:rPr>
                <w:rFonts w:ascii="Times New Roman" w:hAnsi="Times New Roman"/>
                <w:sz w:val="24"/>
                <w:szCs w:val="24"/>
              </w:rPr>
              <w:t>«Б»,</w:t>
            </w:r>
          </w:p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4727" w:rsidRPr="00D423F5" w:rsidRDefault="00F74727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142" w:type="dxa"/>
            <w:shd w:val="clear" w:color="auto" w:fill="auto"/>
          </w:tcPr>
          <w:p w:rsidR="00F15E3B" w:rsidRPr="00D47258" w:rsidRDefault="00F15E3B" w:rsidP="00F15E3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D47258">
              <w:rPr>
                <w:rFonts w:ascii="Times New Roman" w:hAnsi="Times New Roman"/>
                <w:lang w:eastAsia="en-US"/>
              </w:rPr>
              <w:t>Высшая</w:t>
            </w:r>
          </w:p>
          <w:p w:rsidR="00F15E3B" w:rsidRPr="00D47258" w:rsidRDefault="00F15E3B" w:rsidP="00F15E3B">
            <w:pPr>
              <w:pStyle w:val="a3"/>
              <w:rPr>
                <w:rFonts w:ascii="Times New Roman" w:hAnsi="Times New Roman"/>
              </w:rPr>
            </w:pPr>
            <w:r w:rsidRPr="00D47258">
              <w:rPr>
                <w:rFonts w:ascii="Times New Roman" w:hAnsi="Times New Roman"/>
              </w:rPr>
              <w:t>Приказ министерства общего и профессионального образования Ростовской области</w:t>
            </w:r>
          </w:p>
          <w:p w:rsidR="00F74727" w:rsidRPr="00D423F5" w:rsidRDefault="00F15E3B" w:rsidP="00BF4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23.10.2015 №754</w:t>
            </w:r>
          </w:p>
        </w:tc>
      </w:tr>
      <w:tr w:rsidR="00F15E3B" w:rsidRPr="00C9585D" w:rsidTr="000E1A56">
        <w:trPr>
          <w:trHeight w:val="415"/>
        </w:trPr>
        <w:tc>
          <w:tcPr>
            <w:tcW w:w="697" w:type="dxa"/>
            <w:gridSpan w:val="2"/>
            <w:shd w:val="clear" w:color="auto" w:fill="auto"/>
          </w:tcPr>
          <w:p w:rsidR="00F15E3B" w:rsidRDefault="00F15E3B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138" w:type="dxa"/>
            <w:shd w:val="clear" w:color="auto" w:fill="auto"/>
          </w:tcPr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t>Грищенко Татьяна Анатольевна</w:t>
            </w:r>
          </w:p>
        </w:tc>
        <w:tc>
          <w:tcPr>
            <w:tcW w:w="2268" w:type="dxa"/>
            <w:shd w:val="clear" w:color="auto" w:fill="auto"/>
          </w:tcPr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t xml:space="preserve">Ростовский-на Дону </w:t>
            </w:r>
            <w:r w:rsidRPr="00F15E3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истории, обществоведения и английского </w:t>
            </w:r>
            <w:r w:rsidRPr="00F15E3B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t>«История и иностранный язык»</w:t>
            </w:r>
          </w:p>
        </w:tc>
        <w:tc>
          <w:tcPr>
            <w:tcW w:w="3261" w:type="dxa"/>
            <w:shd w:val="clear" w:color="auto" w:fill="auto"/>
          </w:tcPr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ДПО РО </w:t>
            </w:r>
            <w:proofErr w:type="spellStart"/>
            <w:r w:rsidRPr="00CA060F"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 «Проектирование образовательного процесса </w:t>
            </w:r>
            <w:r w:rsidRPr="00CA060F">
              <w:rPr>
                <w:rFonts w:ascii="Times New Roman" w:hAnsi="Times New Roman"/>
                <w:sz w:val="24"/>
                <w:szCs w:val="24"/>
              </w:rPr>
              <w:lastRenderedPageBreak/>
              <w:t>по истории, обществознанию, географии в контексте ФГОС» (72 часа), 2014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ФГАОУ ДПО АПК и ППРО по дополнительной профессиональной программе «Новые подходы к преподаванию истории в условиях принятия Концепции нового учебно-методического комплекса по отечественной истории" в объеме 72 часа.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ФГАОУ ДПО АПК и ППРО</w:t>
            </w:r>
          </w:p>
          <w:p w:rsidR="00F15E3B" w:rsidRPr="00F15E3B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«Социально-бытовая адаптация детей-инвалидов в образовательных организациях» (72 часа) 2016</w:t>
            </w:r>
          </w:p>
        </w:tc>
        <w:tc>
          <w:tcPr>
            <w:tcW w:w="2126" w:type="dxa"/>
            <w:shd w:val="clear" w:color="auto" w:fill="auto"/>
          </w:tcPr>
          <w:p w:rsidR="00F15E3B" w:rsidRPr="00F15E3B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E3B">
              <w:rPr>
                <w:rFonts w:ascii="Times New Roman" w:hAnsi="Times New Roman"/>
                <w:sz w:val="24"/>
                <w:szCs w:val="24"/>
              </w:rPr>
              <w:lastRenderedPageBreak/>
              <w:t>История, обществознание</w:t>
            </w:r>
          </w:p>
          <w:p w:rsidR="00F15E3B" w:rsidRPr="00F15E3B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5E3B" w:rsidRPr="00F15E3B">
              <w:rPr>
                <w:rFonts w:ascii="Times New Roman" w:hAnsi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5458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2142" w:type="dxa"/>
            <w:shd w:val="clear" w:color="auto" w:fill="auto"/>
          </w:tcPr>
          <w:p w:rsidR="00F15E3B" w:rsidRPr="000C2816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F15E3B" w:rsidRPr="000C2816" w:rsidRDefault="00F15E3B" w:rsidP="00F15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r w:rsidRPr="000C2816">
              <w:rPr>
                <w:rFonts w:ascii="Times New Roman" w:hAnsi="Times New Roman"/>
                <w:sz w:val="24"/>
                <w:szCs w:val="24"/>
              </w:rPr>
              <w:lastRenderedPageBreak/>
              <w:t>общего и профессионального образования Ростовской области</w:t>
            </w:r>
          </w:p>
          <w:p w:rsidR="00F15E3B" w:rsidRPr="00F15E3B" w:rsidRDefault="000C2816" w:rsidP="000C281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15E3B" w:rsidRPr="000C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816">
              <w:t>20.01.2017</w:t>
            </w:r>
            <w:r w:rsidR="00F15E3B" w:rsidRPr="000C28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13E16" w:rsidRPr="00C9585D" w:rsidTr="000E1A56">
        <w:trPr>
          <w:trHeight w:val="415"/>
        </w:trPr>
        <w:tc>
          <w:tcPr>
            <w:tcW w:w="697" w:type="dxa"/>
            <w:gridSpan w:val="2"/>
            <w:shd w:val="clear" w:color="auto" w:fill="auto"/>
          </w:tcPr>
          <w:p w:rsidR="00313E16" w:rsidRDefault="00313E16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38" w:type="dxa"/>
            <w:shd w:val="clear" w:color="auto" w:fill="auto"/>
          </w:tcPr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Жидкова Ольга Викторовна</w:t>
            </w:r>
          </w:p>
        </w:tc>
        <w:tc>
          <w:tcPr>
            <w:tcW w:w="2268" w:type="dxa"/>
            <w:shd w:val="clear" w:color="auto" w:fill="auto"/>
          </w:tcPr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3F5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Pr="00D423F5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126" w:type="dxa"/>
            <w:shd w:val="clear" w:color="auto" w:fill="auto"/>
          </w:tcPr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Учитель общетехнических дисциплин 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«Общетехнические дисциплины и труд»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«Преподавание труда и черчения в 5-9 классах общеобразователь</w:t>
            </w: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ной школы»</w:t>
            </w:r>
          </w:p>
        </w:tc>
        <w:tc>
          <w:tcPr>
            <w:tcW w:w="3261" w:type="dxa"/>
            <w:shd w:val="clear" w:color="auto" w:fill="auto"/>
          </w:tcPr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lastRenderedPageBreak/>
              <w:t>АНО «Санкт-Петербургский центр дополнительного профессионального образования», дополнительное профессиональное образование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«Системно-деятельностный подход как основа реализации ФГОС на уроках технологии и ИЗО»,(108 часов), 2015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ГБОУ ДПО РО РИПК и ППРО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«Технология и предпринимательство» (108 часов), 2014 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Технология, 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3E16" w:rsidRPr="00D423F5" w:rsidRDefault="00007874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 8 «Б»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3E16" w:rsidRPr="00D423F5" w:rsidRDefault="00007874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3E16" w:rsidRPr="00D423F5" w:rsidRDefault="00313E16" w:rsidP="00CD4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13E16" w:rsidRPr="00313E16" w:rsidRDefault="00313E16" w:rsidP="00313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E1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313E16" w:rsidRPr="00313E16" w:rsidRDefault="00313E16" w:rsidP="00313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E16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313E16" w:rsidRPr="00D423F5" w:rsidRDefault="00313E16" w:rsidP="00313E16">
            <w:pPr>
              <w:pStyle w:val="a3"/>
              <w:rPr>
                <w:sz w:val="24"/>
                <w:szCs w:val="24"/>
              </w:rPr>
            </w:pPr>
            <w:r w:rsidRPr="00313E16">
              <w:rPr>
                <w:rFonts w:ascii="Times New Roman" w:hAnsi="Times New Roman"/>
                <w:sz w:val="24"/>
                <w:szCs w:val="24"/>
              </w:rPr>
              <w:t xml:space="preserve"> от 29.01.2016 г. № 38</w:t>
            </w:r>
          </w:p>
        </w:tc>
      </w:tr>
      <w:tr w:rsidR="00313E16" w:rsidRPr="00C9585D" w:rsidTr="00BF4937">
        <w:trPr>
          <w:trHeight w:val="405"/>
        </w:trPr>
        <w:tc>
          <w:tcPr>
            <w:tcW w:w="697" w:type="dxa"/>
            <w:gridSpan w:val="2"/>
            <w:shd w:val="clear" w:color="auto" w:fill="auto"/>
          </w:tcPr>
          <w:p w:rsidR="00313E16" w:rsidRPr="00C9585D" w:rsidRDefault="0067126C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38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Касьяненко Лидия Борисовна</w:t>
            </w:r>
          </w:p>
        </w:tc>
        <w:tc>
          <w:tcPr>
            <w:tcW w:w="2268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 ордена Трудового Красного Знамени государственный университет1980</w:t>
            </w:r>
          </w:p>
        </w:tc>
        <w:tc>
          <w:tcPr>
            <w:tcW w:w="2126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Химик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«Химия»</w:t>
            </w:r>
          </w:p>
        </w:tc>
        <w:tc>
          <w:tcPr>
            <w:tcW w:w="3261" w:type="dxa"/>
            <w:shd w:val="clear" w:color="auto" w:fill="auto"/>
          </w:tcPr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313E16" w:rsidRPr="00D423F5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313E16" w:rsidRPr="00D423F5" w:rsidRDefault="00007874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 8 «Б»,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2142" w:type="dxa"/>
            <w:shd w:val="clear" w:color="auto" w:fill="auto"/>
          </w:tcPr>
          <w:p w:rsidR="00D76F70" w:rsidRPr="000C2816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D76F70" w:rsidRPr="000C2816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313E16" w:rsidRPr="00D423F5" w:rsidRDefault="00D76F70" w:rsidP="000C2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23</w:t>
            </w:r>
            <w:r w:rsidRPr="000C2816">
              <w:rPr>
                <w:rFonts w:ascii="Times New Roman" w:hAnsi="Times New Roman"/>
                <w:sz w:val="24"/>
                <w:szCs w:val="24"/>
              </w:rPr>
              <w:t>.0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6</w:t>
            </w:r>
            <w:r w:rsidRPr="000C2816">
              <w:rPr>
                <w:rFonts w:ascii="Times New Roman" w:hAnsi="Times New Roman"/>
                <w:sz w:val="24"/>
                <w:szCs w:val="24"/>
              </w:rPr>
              <w:t>.201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7</w:t>
            </w:r>
            <w:r w:rsidRPr="000C281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313E16" w:rsidRPr="00C9585D" w:rsidTr="000E1A56">
        <w:trPr>
          <w:trHeight w:val="484"/>
        </w:trPr>
        <w:tc>
          <w:tcPr>
            <w:tcW w:w="697" w:type="dxa"/>
            <w:gridSpan w:val="2"/>
            <w:shd w:val="clear" w:color="auto" w:fill="auto"/>
          </w:tcPr>
          <w:p w:rsidR="00313E16" w:rsidRPr="00C9585D" w:rsidRDefault="0067126C" w:rsidP="006164D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8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Каюпова Галина Алексеевна</w:t>
            </w:r>
          </w:p>
        </w:tc>
        <w:tc>
          <w:tcPr>
            <w:tcW w:w="2268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«Немецкий язык»</w:t>
            </w:r>
          </w:p>
        </w:tc>
        <w:tc>
          <w:tcPr>
            <w:tcW w:w="3261" w:type="dxa"/>
            <w:shd w:val="clear" w:color="auto" w:fill="auto"/>
          </w:tcPr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АНО «Санкт-Петербургский центр дополнительного профессионального образования», дополнительное профессиональное образование «Системно-деятельностный подход как основа реализации ФГОС на уроках иностранного </w:t>
            </w:r>
            <w:r w:rsidRPr="00CA060F">
              <w:rPr>
                <w:rFonts w:ascii="Times New Roman" w:hAnsi="Times New Roman"/>
                <w:sz w:val="24"/>
                <w:szCs w:val="24"/>
              </w:rPr>
              <w:lastRenderedPageBreak/>
              <w:t>языка»,(108 часов), 2015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313E16" w:rsidRPr="00D423F5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Немецкий язык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 8 «Б»,</w:t>
            </w:r>
          </w:p>
          <w:p w:rsidR="00313E16" w:rsidRPr="00D423F5" w:rsidRDefault="00313E16" w:rsidP="00D42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2142" w:type="dxa"/>
            <w:shd w:val="clear" w:color="auto" w:fill="auto"/>
          </w:tcPr>
          <w:p w:rsidR="007E1E47" w:rsidRPr="00605B8F" w:rsidRDefault="007E1E47" w:rsidP="007E1E4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5B8F">
              <w:rPr>
                <w:rFonts w:ascii="Times New Roman" w:hAnsi="Times New Roman"/>
              </w:rPr>
              <w:t>Соответствие занимаемой должности</w:t>
            </w:r>
          </w:p>
          <w:p w:rsidR="007E1E47" w:rsidRPr="00605B8F" w:rsidRDefault="007E1E47" w:rsidP="007E1E4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5B8F">
              <w:rPr>
                <w:rFonts w:ascii="Times New Roman" w:hAnsi="Times New Roman"/>
              </w:rPr>
              <w:t xml:space="preserve">Приказ </w:t>
            </w:r>
          </w:p>
          <w:p w:rsidR="00313E16" w:rsidRPr="00D423F5" w:rsidRDefault="007E1E47" w:rsidP="007E1E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B8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02.11.2015</w:t>
            </w:r>
            <w:r w:rsidRPr="00605B8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417</w:t>
            </w:r>
          </w:p>
        </w:tc>
      </w:tr>
      <w:tr w:rsidR="00007874" w:rsidRPr="00C9585D" w:rsidTr="000E1A56">
        <w:trPr>
          <w:trHeight w:val="484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38" w:type="dxa"/>
            <w:shd w:val="clear" w:color="auto" w:fill="auto"/>
          </w:tcPr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2268" w:type="dxa"/>
            <w:shd w:val="clear" w:color="auto" w:fill="auto"/>
          </w:tcPr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 </w:t>
            </w:r>
          </w:p>
          <w:p w:rsidR="00007874" w:rsidRPr="00BF493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9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2126" w:type="dxa"/>
            <w:shd w:val="clear" w:color="auto" w:fill="auto"/>
          </w:tcPr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61" w:type="dxa"/>
            <w:shd w:val="clear" w:color="auto" w:fill="auto"/>
          </w:tcPr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.2017</w:t>
            </w:r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образования»,</w:t>
            </w:r>
          </w:p>
          <w:p w:rsidR="00007874" w:rsidRPr="00F875AD" w:rsidRDefault="00007874" w:rsidP="00007874">
            <w:pPr>
              <w:pStyle w:val="a3"/>
              <w:rPr>
                <w:iCs/>
                <w:color w:val="000000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 «Системно - деятельностный подход как основа реализации ФГОС» 72</w:t>
            </w:r>
            <w:r w:rsidRPr="00F875AD">
              <w:rPr>
                <w:color w:val="000000"/>
                <w:sz w:val="24"/>
                <w:szCs w:val="24"/>
              </w:rPr>
              <w:t xml:space="preserve"> часа2017</w:t>
            </w:r>
          </w:p>
        </w:tc>
        <w:tc>
          <w:tcPr>
            <w:tcW w:w="2126" w:type="dxa"/>
            <w:shd w:val="clear" w:color="auto" w:fill="auto"/>
          </w:tcPr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1E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>инистерства общего и профессионального образования Ростовской области</w:t>
            </w:r>
          </w:p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Pr="007E1E47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от19.04.2013№285</w:t>
            </w:r>
          </w:p>
        </w:tc>
      </w:tr>
      <w:tr w:rsidR="00007874" w:rsidRPr="00C9585D" w:rsidTr="000E1A56">
        <w:trPr>
          <w:trHeight w:val="491"/>
        </w:trPr>
        <w:tc>
          <w:tcPr>
            <w:tcW w:w="697" w:type="dxa"/>
            <w:gridSpan w:val="2"/>
            <w:shd w:val="clear" w:color="auto" w:fill="auto"/>
          </w:tcPr>
          <w:p w:rsidR="00007874" w:rsidRPr="00C9585D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Киктенко Вера Дмитриевна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Ростовский-на Дону государственный педагогический институт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261" w:type="dxa"/>
            <w:shd w:val="clear" w:color="auto" w:fill="auto"/>
          </w:tcPr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proofErr w:type="spellStart"/>
            <w:r w:rsidRPr="00007874"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 «Проектирование содержания обучения математике в урочное и внеурочное время в условиях реализации ФГОС» (72 часа), </w:t>
            </w:r>
            <w:r w:rsidRPr="00007874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ООО «Компьютер Инжиниринг Бизнес-Школа», 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Алгебра, геометрия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инистерства общего и профессионального образования </w:t>
            </w: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от 05.04.2013 г. № 242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Pr="00C9585D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Коникова Наталья Ивановна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«Музыкальное образование»</w:t>
            </w:r>
          </w:p>
        </w:tc>
        <w:tc>
          <w:tcPr>
            <w:tcW w:w="3261" w:type="dxa"/>
            <w:shd w:val="clear" w:color="auto" w:fill="auto"/>
          </w:tcPr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«Системно-деятельностный подход как основа реализации ФГОС на уроках музыки»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(108 часов) 2015</w:t>
            </w:r>
          </w:p>
          <w:p w:rsidR="00007874" w:rsidRPr="00D423F5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ООО «Компьютер Инжиниринг Бизнес-</w:t>
            </w:r>
            <w:proofErr w:type="spellStart"/>
            <w:r w:rsidRPr="00D76F70">
              <w:rPr>
                <w:rFonts w:ascii="Times New Roman" w:hAnsi="Times New Roman"/>
                <w:sz w:val="24"/>
                <w:szCs w:val="24"/>
              </w:rPr>
              <w:t>Школа»</w:t>
            </w:r>
            <w:proofErr w:type="gramStart"/>
            <w:r w:rsidRPr="00D76F70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D76F7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D76F70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 8 «Б»,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9 «А», 9 «Б»</w:t>
            </w:r>
          </w:p>
        </w:tc>
        <w:tc>
          <w:tcPr>
            <w:tcW w:w="2142" w:type="dxa"/>
            <w:shd w:val="clear" w:color="auto" w:fill="auto"/>
          </w:tcPr>
          <w:p w:rsidR="00007874" w:rsidRPr="006B4520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2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7874" w:rsidRPr="006B4520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20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20">
              <w:rPr>
                <w:rFonts w:ascii="Times New Roman" w:hAnsi="Times New Roman"/>
                <w:sz w:val="24"/>
                <w:szCs w:val="24"/>
              </w:rPr>
              <w:t>от 29.01.2016 г. № 38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Корзан Татьяна Фёдоровна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Ростовский-на Дону государственный педагогический институт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5AD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007874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007874">
              <w:rPr>
                <w:rFonts w:ascii="Times New Roman" w:hAnsi="Times New Roman"/>
                <w:sz w:val="24"/>
                <w:szCs w:val="24"/>
              </w:rPr>
              <w:t xml:space="preserve"> сопровождение реализации федеральной целевой программы «Русский язык» на 2016-2020 годы» по проблеме: Деятельность </w:t>
            </w:r>
            <w:proofErr w:type="spellStart"/>
            <w:r w:rsidRPr="00007874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007874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</w:t>
            </w:r>
            <w:r w:rsidRPr="00007874">
              <w:rPr>
                <w:rFonts w:ascii="Times New Roman" w:hAnsi="Times New Roman"/>
                <w:sz w:val="24"/>
                <w:szCs w:val="24"/>
              </w:rPr>
              <w:lastRenderedPageBreak/>
              <w:t>качества преподавания русского языка как родного, неродного, иностранного в образовательных организациях.2016</w:t>
            </w:r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инистерства общего и профессионального образования Ростовской </w:t>
            </w: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от 05.04.2013 г. № 242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Корниенко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«Математика. Информатика»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969D4" w:rsidRPr="000969D4" w:rsidRDefault="000969D4" w:rsidP="00096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9D4">
              <w:rPr>
                <w:rFonts w:ascii="Times New Roman" w:hAnsi="Times New Roman"/>
                <w:sz w:val="24"/>
                <w:szCs w:val="24"/>
              </w:rPr>
              <w:t>ООО «Компьютер Инжиниринг Бизнес-Школа»,</w:t>
            </w:r>
          </w:p>
          <w:p w:rsidR="00007874" w:rsidRPr="00D423F5" w:rsidRDefault="000969D4" w:rsidP="00096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9D4">
              <w:rPr>
                <w:rFonts w:ascii="Times New Roman" w:hAnsi="Times New Roman"/>
                <w:sz w:val="24"/>
                <w:szCs w:val="24"/>
              </w:rPr>
              <w:t xml:space="preserve"> 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8 «А», 8 «Б»,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«А», 9 «Б»,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>инистерства общего и профессионального образования Ростовской области</w:t>
            </w:r>
          </w:p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от 24.04.2015 г.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№ 260</w:t>
            </w:r>
          </w:p>
        </w:tc>
      </w:tr>
      <w:tr w:rsidR="00007874" w:rsidRPr="000C2816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Локтева Наталья Алексеевна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им. М.А. Суслова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Историк, преподаватель истории и обществоведения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«История»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CA060F" w:rsidRPr="00CA060F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  <w:p w:rsidR="00007874" w:rsidRPr="00D423F5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lastRenderedPageBreak/>
              <w:t>ФГАОУ ДПО АПК и ППРО по дополнительной профессиональной программе «Новые подходы к преподаванию истории в условиях принятия Концепции нового учебно-методического комплекса по отечественной истории" в объеме 72 часа.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История, обществознание,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</w:t>
            </w:r>
            <w:r>
              <w:rPr>
                <w:rFonts w:ascii="Times New Roman" w:hAnsi="Times New Roman"/>
                <w:sz w:val="24"/>
                <w:szCs w:val="24"/>
              </w:rPr>
              <w:t>, 9 «Б»</w:t>
            </w:r>
          </w:p>
        </w:tc>
        <w:tc>
          <w:tcPr>
            <w:tcW w:w="2142" w:type="dxa"/>
            <w:shd w:val="clear" w:color="auto" w:fill="auto"/>
          </w:tcPr>
          <w:p w:rsidR="00007874" w:rsidRPr="000C2816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7874" w:rsidRPr="000C2816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007874" w:rsidRPr="000C2816" w:rsidRDefault="00007874" w:rsidP="000C2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25.11.2016</w:t>
            </w:r>
            <w:r w:rsidRPr="000C28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lastRenderedPageBreak/>
              <w:t>768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Лотник Владимир Анатольевич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 Н/Д государственный педагогический институт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Учитель истории, обществоведения, сов.гос-ва и права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«История с дополнительной специальностью советское право»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«Учебно-познавательные задачи как средство достижения образовательных результатов в контексте ФГОС по ОБЖ» (108 часов), 2014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  <w:p w:rsidR="00007874" w:rsidRPr="00D423F5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ФГАОУ ДПО АПК и ППРО по дополнительной профессиональной программе «Новые подходы </w:t>
            </w:r>
            <w:r w:rsidRPr="00D76F70">
              <w:rPr>
                <w:rFonts w:ascii="Times New Roman" w:hAnsi="Times New Roman"/>
                <w:sz w:val="24"/>
                <w:szCs w:val="24"/>
              </w:rPr>
              <w:lastRenderedPageBreak/>
              <w:t>к преподаванию истории в условиях принятия Концепции нового учебно-методического комплекса по отечественной истории" в объеме 72 часа.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8 «А», 8 «Б»,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2142" w:type="dxa"/>
            <w:shd w:val="clear" w:color="auto" w:fill="auto"/>
          </w:tcPr>
          <w:p w:rsidR="00D76F70" w:rsidRPr="000C2816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76F70" w:rsidRPr="000C2816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007874" w:rsidRPr="00D423F5" w:rsidRDefault="00D76F70" w:rsidP="000C2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81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20.01.2017</w:t>
            </w:r>
            <w:r w:rsidRPr="000C28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2816" w:rsidRPr="000C28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Моисеенко Валентина Петровна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образования», дополнительное профессиональное образование «Системно-деятельностный подход как основа реализации ФГОС на уроках иностранного языка» (108 часов), 2015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007874" w:rsidRPr="00D423F5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«А»,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142" w:type="dxa"/>
            <w:shd w:val="clear" w:color="auto" w:fill="auto"/>
          </w:tcPr>
          <w:p w:rsidR="00007874" w:rsidRPr="00DA18D6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8D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7874" w:rsidRPr="00DA18D6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8D6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007874" w:rsidRPr="00D423F5" w:rsidRDefault="00007874" w:rsidP="00007874">
            <w:pPr>
              <w:pStyle w:val="a3"/>
              <w:rPr>
                <w:sz w:val="24"/>
                <w:szCs w:val="24"/>
              </w:rPr>
            </w:pPr>
            <w:r w:rsidRPr="00DA18D6">
              <w:rPr>
                <w:rFonts w:ascii="Times New Roman" w:hAnsi="Times New Roman"/>
                <w:sz w:val="24"/>
                <w:szCs w:val="24"/>
              </w:rPr>
              <w:t xml:space="preserve"> от 29.01.2016 г. № 38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Морозова Инна Валентиновна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«Русский язык и </w:t>
            </w: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874">
              <w:rPr>
                <w:rFonts w:ascii="Times New Roman" w:hAnsi="Times New Roman"/>
                <w:sz w:val="24"/>
                <w:szCs w:val="24"/>
              </w:rPr>
              <w:lastRenderedPageBreak/>
              <w:t>АНО</w:t>
            </w:r>
            <w:proofErr w:type="gramStart"/>
            <w:r w:rsidRPr="00007874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007874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007874">
              <w:rPr>
                <w:rFonts w:ascii="Times New Roman" w:hAnsi="Times New Roman"/>
                <w:sz w:val="24"/>
                <w:szCs w:val="24"/>
              </w:rPr>
              <w:t>-Петербургский центр дополнительного профессионального образования»</w:t>
            </w:r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 xml:space="preserve">«Системно-деятельностный подход как основа </w:t>
            </w:r>
            <w:r w:rsidRPr="0000787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ФГОС» (108 часов), 2015</w:t>
            </w:r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ГОУ ДПО РО «РИПК и ППРО»</w:t>
            </w:r>
          </w:p>
          <w:p w:rsidR="00007874" w:rsidRP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«Реализация адаптированных образовательных программ на основе требования ФГОС обучающихся с ОВЗ и умственной отсталости»,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874">
              <w:rPr>
                <w:rFonts w:ascii="Times New Roman" w:hAnsi="Times New Roman"/>
                <w:sz w:val="24"/>
                <w:szCs w:val="24"/>
              </w:rPr>
              <w:t>(72 часа) 2016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язык, литература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8«А»</w:t>
            </w: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инистерства общего и профессионального образования </w:t>
            </w: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</w:t>
            </w:r>
          </w:p>
          <w:p w:rsidR="00007874" w:rsidRDefault="00007874" w:rsidP="00007874">
            <w:pPr>
              <w:pStyle w:val="a3"/>
              <w:rPr>
                <w:rFonts w:ascii="Times New Roman" w:hAnsi="Times New Roman"/>
              </w:rPr>
            </w:pPr>
            <w:r w:rsidRPr="00605B8F">
              <w:rPr>
                <w:rFonts w:ascii="Times New Roman" w:hAnsi="Times New Roman"/>
              </w:rPr>
              <w:t xml:space="preserve">от 29.01.2016 г.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B8F">
              <w:rPr>
                <w:rFonts w:ascii="Times New Roman" w:hAnsi="Times New Roman"/>
              </w:rPr>
              <w:t>№ 38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Носачева Марина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874" w:rsidRPr="00D423F5" w:rsidRDefault="000969D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9D4">
              <w:rPr>
                <w:rFonts w:ascii="Times New Roman" w:hAnsi="Times New Roman"/>
                <w:sz w:val="24"/>
                <w:szCs w:val="24"/>
              </w:rPr>
              <w:t>Реализация адаптированных образовательных программ на основе требования ФГОС обучающихся с ОВЗ и умственной отсталости», (72 часа)</w:t>
            </w:r>
            <w:r w:rsidR="001F02C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Алгебра, геометрия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 xml:space="preserve">», 9 «А»,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>образования Ростовской области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от 24.04.2015 г. № 260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Pr="00B92855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B92855">
              <w:rPr>
                <w:rFonts w:ascii="Times New Roman" w:hAnsi="Times New Roman"/>
              </w:rPr>
              <w:t>18</w:t>
            </w:r>
          </w:p>
        </w:tc>
        <w:tc>
          <w:tcPr>
            <w:tcW w:w="2138" w:type="dxa"/>
            <w:shd w:val="clear" w:color="auto" w:fill="auto"/>
          </w:tcPr>
          <w:p w:rsidR="00007874" w:rsidRPr="00CF7132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>Сегет Яна Юрьевна</w:t>
            </w:r>
          </w:p>
        </w:tc>
        <w:tc>
          <w:tcPr>
            <w:tcW w:w="2268" w:type="dxa"/>
            <w:shd w:val="clear" w:color="auto" w:fill="auto"/>
          </w:tcPr>
          <w:p w:rsidR="00007874" w:rsidRPr="00CF7132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07874" w:rsidRPr="00CF7132" w:rsidRDefault="00CF7132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>ФГБО УВО "РИНХ" по специальности «Учитель русского языка и литературы»</w:t>
            </w:r>
          </w:p>
          <w:p w:rsidR="00CF7132" w:rsidRPr="00CF7132" w:rsidRDefault="00CF7132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CF7132" w:rsidRPr="00CF7132" w:rsidRDefault="00007874" w:rsidP="00CF71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32" w:rsidRPr="00CF713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CF7132" w:rsidRPr="00CF7132" w:rsidRDefault="00CF7132" w:rsidP="00CF71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132" w:rsidRPr="00CF7132" w:rsidRDefault="00CF7132" w:rsidP="00CF71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CF7132" w:rsidRPr="00CF7132" w:rsidRDefault="00CF7132" w:rsidP="00CF71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132">
              <w:rPr>
                <w:rFonts w:ascii="Times New Roman" w:hAnsi="Times New Roman"/>
                <w:sz w:val="24"/>
                <w:szCs w:val="24"/>
              </w:rPr>
              <w:t>«Русский язык и литература»</w:t>
            </w:r>
          </w:p>
          <w:p w:rsidR="00007874" w:rsidRPr="00CF7132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874" w:rsidRPr="000969D4" w:rsidRDefault="00007874" w:rsidP="001F02C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«</w:t>
            </w:r>
            <w:r w:rsidR="001F02CD" w:rsidRPr="001F02CD">
              <w:rPr>
                <w:rFonts w:ascii="Times New Roman" w:hAnsi="Times New Roman"/>
                <w:sz w:val="24"/>
                <w:szCs w:val="24"/>
              </w:rPr>
              <w:t>ООО "Компьютер Инжиниринг" по проблеме «Организация инклюзивного образования детей-инвалидов детей с ОВЗ в общеобразовате</w:t>
            </w:r>
            <w:r w:rsidR="001F02CD">
              <w:rPr>
                <w:rFonts w:ascii="Times New Roman" w:hAnsi="Times New Roman"/>
                <w:sz w:val="24"/>
                <w:szCs w:val="24"/>
              </w:rPr>
              <w:t>льных организациях» (120 часов)</w:t>
            </w:r>
            <w:r w:rsidR="001F02CD" w:rsidRPr="001F02CD">
              <w:rPr>
                <w:rFonts w:ascii="Times New Roman" w:hAnsi="Times New Roman"/>
                <w:sz w:val="24"/>
                <w:szCs w:val="24"/>
              </w:rPr>
              <w:t>/2017</w:t>
            </w:r>
          </w:p>
        </w:tc>
        <w:tc>
          <w:tcPr>
            <w:tcW w:w="2126" w:type="dxa"/>
            <w:shd w:val="clear" w:color="auto" w:fill="auto"/>
          </w:tcPr>
          <w:p w:rsidR="00007874" w:rsidRPr="001F02CD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  <w:p w:rsidR="00007874" w:rsidRPr="000969D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9 «Б», 8 «Б»</w:t>
            </w:r>
          </w:p>
        </w:tc>
        <w:tc>
          <w:tcPr>
            <w:tcW w:w="2142" w:type="dxa"/>
            <w:shd w:val="clear" w:color="auto" w:fill="auto"/>
          </w:tcPr>
          <w:p w:rsidR="00007874" w:rsidRPr="000969D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Ярошенко Елена Алексеевна</w:t>
            </w:r>
          </w:p>
        </w:tc>
        <w:tc>
          <w:tcPr>
            <w:tcW w:w="226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Географ. Преподаватель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proofErr w:type="spellStart"/>
            <w:r w:rsidRPr="00D76F70"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 «Проектирование образовательного процесса по истории, обществознанию, географии в контексте ФГОС» (72 часа), 2014</w:t>
            </w:r>
          </w:p>
          <w:p w:rsidR="00D76F70" w:rsidRPr="00D76F70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 xml:space="preserve">ООО «Компьютер </w:t>
            </w:r>
            <w:r w:rsidRPr="00D76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Инжиниринг Бизнес-Школа», </w:t>
            </w:r>
          </w:p>
          <w:p w:rsidR="00007874" w:rsidRPr="00D423F5" w:rsidRDefault="00D76F70" w:rsidP="00D76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F70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8 «А», 8 «Б»,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</w:t>
            </w:r>
            <w:r w:rsidRPr="00D423F5">
              <w:rPr>
                <w:rFonts w:ascii="Times New Roman" w:hAnsi="Times New Roman"/>
                <w:sz w:val="24"/>
                <w:szCs w:val="24"/>
              </w:rPr>
              <w:t>инобразования Ростовской области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5">
              <w:rPr>
                <w:rFonts w:ascii="Times New Roman" w:hAnsi="Times New Roman"/>
                <w:sz w:val="24"/>
                <w:szCs w:val="24"/>
              </w:rPr>
              <w:t xml:space="preserve"> от 01.11.2013  г. № 804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38" w:type="dxa"/>
            <w:shd w:val="clear" w:color="auto" w:fill="auto"/>
          </w:tcPr>
          <w:p w:rsidR="00007874" w:rsidRPr="006C622E" w:rsidRDefault="00007874" w:rsidP="00007874">
            <w:pPr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Мороз Олег Степанович</w:t>
            </w:r>
          </w:p>
        </w:tc>
        <w:tc>
          <w:tcPr>
            <w:tcW w:w="2268" w:type="dxa"/>
            <w:shd w:val="clear" w:color="auto" w:fill="auto"/>
          </w:tcPr>
          <w:p w:rsidR="00007874" w:rsidRPr="006C622E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Высшее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Кубанский государственный университет физической культуры и спорта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2004</w:t>
            </w:r>
          </w:p>
        </w:tc>
        <w:tc>
          <w:tcPr>
            <w:tcW w:w="2126" w:type="dxa"/>
            <w:shd w:val="clear" w:color="auto" w:fill="auto"/>
          </w:tcPr>
          <w:p w:rsidR="00007874" w:rsidRPr="006C622E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Учитель физической культуры и спорта</w:t>
            </w:r>
          </w:p>
        </w:tc>
        <w:tc>
          <w:tcPr>
            <w:tcW w:w="3261" w:type="dxa"/>
            <w:shd w:val="clear" w:color="auto" w:fill="auto"/>
          </w:tcPr>
          <w:p w:rsidR="00007874" w:rsidRPr="006C622E" w:rsidRDefault="00007874" w:rsidP="0000787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Автономная некоммерческая организация « Межрегиональный центр подготовки специалистов в сфере футбола «Юг»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«Теория и методика спортивной тренировки в футболе» (72 часа)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Научно-образовательный центр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«Инновационные технологии и научно-методическое обеспечение системы физического воспитания и спорта»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 xml:space="preserve">« Судейство соревнований комплекса ГТО» </w:t>
            </w:r>
          </w:p>
        </w:tc>
        <w:tc>
          <w:tcPr>
            <w:tcW w:w="2126" w:type="dxa"/>
            <w:shd w:val="clear" w:color="auto" w:fill="auto"/>
          </w:tcPr>
          <w:p w:rsidR="00007874" w:rsidRPr="006C622E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C622E">
              <w:rPr>
                <w:rFonts w:ascii="Times New Roman" w:hAnsi="Times New Roman"/>
              </w:rPr>
              <w:t>Физическая культура</w:t>
            </w:r>
          </w:p>
          <w:p w:rsidR="00007874" w:rsidRPr="006C622E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C622E">
              <w:rPr>
                <w:rFonts w:ascii="Times New Roman" w:hAnsi="Times New Roman"/>
              </w:rPr>
              <w:t>«Б»</w:t>
            </w: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74" w:rsidRPr="00C9585D" w:rsidTr="00BF4937">
        <w:trPr>
          <w:trHeight w:val="2804"/>
        </w:trPr>
        <w:tc>
          <w:tcPr>
            <w:tcW w:w="697" w:type="dxa"/>
            <w:gridSpan w:val="2"/>
            <w:shd w:val="clear" w:color="auto" w:fill="auto"/>
          </w:tcPr>
          <w:p w:rsidR="00007874" w:rsidRPr="00E3075F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E3075F">
              <w:rPr>
                <w:rFonts w:ascii="Times New Roman" w:hAnsi="Times New Roman"/>
              </w:rPr>
              <w:t>21</w:t>
            </w:r>
          </w:p>
        </w:tc>
        <w:tc>
          <w:tcPr>
            <w:tcW w:w="2138" w:type="dxa"/>
            <w:shd w:val="clear" w:color="auto" w:fill="auto"/>
          </w:tcPr>
          <w:p w:rsidR="00007874" w:rsidRPr="001F02CD" w:rsidRDefault="00007874" w:rsidP="00007874">
            <w:pPr>
              <w:rPr>
                <w:rFonts w:ascii="Times New Roman" w:hAnsi="Times New Roman"/>
              </w:rPr>
            </w:pPr>
            <w:r w:rsidRPr="001F02CD">
              <w:rPr>
                <w:rFonts w:ascii="Times New Roman" w:hAnsi="Times New Roman"/>
              </w:rPr>
              <w:t>Хилько Анастасия Викторовна</w:t>
            </w:r>
          </w:p>
        </w:tc>
        <w:tc>
          <w:tcPr>
            <w:tcW w:w="2268" w:type="dxa"/>
            <w:shd w:val="clear" w:color="auto" w:fill="auto"/>
          </w:tcPr>
          <w:p w:rsidR="001F02CD" w:rsidRDefault="00007874" w:rsidP="001F02C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02CD">
              <w:rPr>
                <w:rFonts w:ascii="Times New Roman" w:hAnsi="Times New Roman"/>
              </w:rPr>
              <w:t>Высшее</w:t>
            </w:r>
          </w:p>
          <w:p w:rsidR="001F02CD" w:rsidRPr="001F02CD" w:rsidRDefault="001F02CD" w:rsidP="001F02C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02CD">
              <w:rPr>
                <w:rFonts w:ascii="Times New Roman" w:hAnsi="Times New Roman"/>
              </w:rPr>
              <w:t>Южный Федеральный Университет по специальности «Физика», «Преподаватель»</w:t>
            </w:r>
          </w:p>
          <w:p w:rsidR="00007874" w:rsidRPr="001F02CD" w:rsidRDefault="001F02CD" w:rsidP="001F02CD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1F02CD">
              <w:rPr>
                <w:rFonts w:ascii="Times New Roman" w:hAnsi="Times New Roman"/>
              </w:rPr>
              <w:t>2008 г.</w:t>
            </w:r>
          </w:p>
        </w:tc>
        <w:tc>
          <w:tcPr>
            <w:tcW w:w="2126" w:type="dxa"/>
            <w:shd w:val="clear" w:color="auto" w:fill="auto"/>
          </w:tcPr>
          <w:p w:rsidR="00007874" w:rsidRPr="001F02CD" w:rsidRDefault="00007874" w:rsidP="000C2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 xml:space="preserve">Учитель физики, </w:t>
            </w:r>
          </w:p>
          <w:p w:rsidR="00007874" w:rsidRPr="001F02CD" w:rsidRDefault="00007874" w:rsidP="0000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874" w:rsidRPr="001F02CD" w:rsidRDefault="00007874" w:rsidP="0000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по специальности:</w:t>
            </w:r>
          </w:p>
          <w:p w:rsidR="00007874" w:rsidRPr="001F02CD" w:rsidRDefault="00007874" w:rsidP="00007874">
            <w:pPr>
              <w:pStyle w:val="a3"/>
              <w:jc w:val="center"/>
            </w:pPr>
            <w:r w:rsidRPr="001F02CD">
              <w:rPr>
                <w:rFonts w:ascii="Times New Roman" w:hAnsi="Times New Roman"/>
                <w:sz w:val="24"/>
                <w:szCs w:val="24"/>
              </w:rPr>
              <w:t>«Ф</w:t>
            </w:r>
            <w:bookmarkStart w:id="0" w:name="_GoBack"/>
            <w:bookmarkEnd w:id="0"/>
            <w:r w:rsidRPr="001F02CD">
              <w:rPr>
                <w:rFonts w:ascii="Times New Roman" w:hAnsi="Times New Roman"/>
                <w:sz w:val="24"/>
                <w:szCs w:val="24"/>
              </w:rPr>
              <w:t>изика»</w:t>
            </w:r>
          </w:p>
        </w:tc>
        <w:tc>
          <w:tcPr>
            <w:tcW w:w="3261" w:type="dxa"/>
            <w:shd w:val="clear" w:color="auto" w:fill="auto"/>
          </w:tcPr>
          <w:p w:rsidR="00007874" w:rsidRPr="001F02CD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2CD"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</w:p>
          <w:p w:rsidR="00007874" w:rsidRPr="001F02CD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«Проектирование развивающей образовательной среды при обучении физике в условиях реализации ФГОС» (108 часов)</w:t>
            </w:r>
          </w:p>
          <w:p w:rsidR="00007874" w:rsidRPr="001F02CD" w:rsidRDefault="00007874" w:rsidP="00007874">
            <w:pPr>
              <w:pStyle w:val="a3"/>
            </w:pPr>
            <w:r w:rsidRPr="001F02C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007874" w:rsidRPr="001F02CD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07874" w:rsidRPr="001F02CD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8 «А», 8 «Б»</w:t>
            </w:r>
          </w:p>
          <w:p w:rsidR="00007874" w:rsidRPr="001F02CD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2142" w:type="dxa"/>
            <w:shd w:val="clear" w:color="auto" w:fill="auto"/>
          </w:tcPr>
          <w:p w:rsidR="00007874" w:rsidRPr="001F02CD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7874" w:rsidRPr="001F02CD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02CD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</w:t>
            </w:r>
          </w:p>
          <w:p w:rsidR="00007874" w:rsidRPr="001F02CD" w:rsidRDefault="00007874" w:rsidP="00007874">
            <w:pPr>
              <w:pStyle w:val="a3"/>
            </w:pPr>
            <w:r w:rsidRPr="001F02CD">
              <w:rPr>
                <w:rFonts w:ascii="Times New Roman" w:hAnsi="Times New Roman"/>
                <w:sz w:val="24"/>
                <w:szCs w:val="24"/>
              </w:rPr>
              <w:t xml:space="preserve"> от 26.02.2016  г. № 94</w:t>
            </w:r>
          </w:p>
        </w:tc>
      </w:tr>
      <w:tr w:rsidR="00007874" w:rsidRPr="00C9585D" w:rsidTr="000E1A56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007874" w:rsidRDefault="00007874" w:rsidP="0000787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38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6FE">
              <w:rPr>
                <w:rFonts w:ascii="Times New Roman" w:hAnsi="Times New Roman"/>
                <w:sz w:val="24"/>
                <w:szCs w:val="24"/>
              </w:rPr>
              <w:t>Сабирова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268" w:type="dxa"/>
            <w:shd w:val="clear" w:color="auto" w:fill="auto"/>
          </w:tcPr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 Университет 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Историк. Преподаватель истории</w:t>
            </w:r>
          </w:p>
        </w:tc>
        <w:tc>
          <w:tcPr>
            <w:tcW w:w="3261" w:type="dxa"/>
            <w:shd w:val="clear" w:color="auto" w:fill="auto"/>
          </w:tcPr>
          <w:p w:rsidR="00CA060F" w:rsidRPr="00CA060F" w:rsidRDefault="00CA060F" w:rsidP="00CA060F">
            <w:pPr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ЧОУВО «Ростовский институт защиты предпринимателя» по программе «Современные технологии реализации </w:t>
            </w:r>
            <w:proofErr w:type="spellStart"/>
            <w:r w:rsidRPr="00CA060F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CA060F">
              <w:rPr>
                <w:rFonts w:ascii="Times New Roman" w:hAnsi="Times New Roman"/>
                <w:sz w:val="24"/>
                <w:szCs w:val="24"/>
              </w:rPr>
              <w:t xml:space="preserve"> подхода в преподавании истории и обществознания в условиях введения ФГОС» (108ч.), 2015</w:t>
            </w:r>
          </w:p>
          <w:p w:rsidR="00CA060F" w:rsidRPr="00CA060F" w:rsidRDefault="00CA060F" w:rsidP="00CA060F">
            <w:pPr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 xml:space="preserve">ООО «Компьютер Инжиниринг Бизнес-Школа», </w:t>
            </w:r>
          </w:p>
          <w:p w:rsidR="00007874" w:rsidRPr="00D423F5" w:rsidRDefault="00CA060F" w:rsidP="00CA0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60F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организациях», (120 часов) 2017</w:t>
            </w:r>
          </w:p>
        </w:tc>
        <w:tc>
          <w:tcPr>
            <w:tcW w:w="2126" w:type="dxa"/>
            <w:shd w:val="clear" w:color="auto" w:fill="auto"/>
          </w:tcPr>
          <w:p w:rsidR="00007874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2142" w:type="dxa"/>
            <w:shd w:val="clear" w:color="auto" w:fill="auto"/>
          </w:tcPr>
          <w:p w:rsidR="00007874" w:rsidRPr="00D423F5" w:rsidRDefault="00007874" w:rsidP="00007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F4E" w:rsidRDefault="007A5F4E"/>
    <w:sectPr w:rsidR="007A5F4E" w:rsidSect="000E1A5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CD" w:rsidRDefault="001F02CD" w:rsidP="001F02CD">
      <w:pPr>
        <w:spacing w:after="0" w:line="240" w:lineRule="auto"/>
      </w:pPr>
      <w:r>
        <w:separator/>
      </w:r>
    </w:p>
  </w:endnote>
  <w:endnote w:type="continuationSeparator" w:id="0">
    <w:p w:rsidR="001F02CD" w:rsidRDefault="001F02CD" w:rsidP="001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17721"/>
      <w:docPartObj>
        <w:docPartGallery w:val="Page Numbers (Bottom of Page)"/>
        <w:docPartUnique/>
      </w:docPartObj>
    </w:sdtPr>
    <w:sdtContent>
      <w:p w:rsidR="001F02CD" w:rsidRDefault="001F02C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F02CD" w:rsidRDefault="001F02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CD" w:rsidRDefault="001F02CD" w:rsidP="001F02CD">
      <w:pPr>
        <w:spacing w:after="0" w:line="240" w:lineRule="auto"/>
      </w:pPr>
      <w:r>
        <w:separator/>
      </w:r>
    </w:p>
  </w:footnote>
  <w:footnote w:type="continuationSeparator" w:id="0">
    <w:p w:rsidR="001F02CD" w:rsidRDefault="001F02CD" w:rsidP="001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6"/>
    <w:rsid w:val="00007874"/>
    <w:rsid w:val="00016DDE"/>
    <w:rsid w:val="000476FE"/>
    <w:rsid w:val="000969D4"/>
    <w:rsid w:val="000C2816"/>
    <w:rsid w:val="000E1A56"/>
    <w:rsid w:val="0017018D"/>
    <w:rsid w:val="001E2789"/>
    <w:rsid w:val="001F02CD"/>
    <w:rsid w:val="00262265"/>
    <w:rsid w:val="002646F6"/>
    <w:rsid w:val="00313E16"/>
    <w:rsid w:val="003525F1"/>
    <w:rsid w:val="003E6AC0"/>
    <w:rsid w:val="00417200"/>
    <w:rsid w:val="004B5A3A"/>
    <w:rsid w:val="00527526"/>
    <w:rsid w:val="00533F63"/>
    <w:rsid w:val="00562DA3"/>
    <w:rsid w:val="00573A6D"/>
    <w:rsid w:val="006109BC"/>
    <w:rsid w:val="00617A75"/>
    <w:rsid w:val="0067126C"/>
    <w:rsid w:val="006B4520"/>
    <w:rsid w:val="006C622E"/>
    <w:rsid w:val="00705458"/>
    <w:rsid w:val="00725306"/>
    <w:rsid w:val="007667E0"/>
    <w:rsid w:val="007807D1"/>
    <w:rsid w:val="0079222A"/>
    <w:rsid w:val="007A5F4E"/>
    <w:rsid w:val="007E1E47"/>
    <w:rsid w:val="00826DA8"/>
    <w:rsid w:val="008A4BDC"/>
    <w:rsid w:val="00907DD5"/>
    <w:rsid w:val="0095099C"/>
    <w:rsid w:val="00981DFB"/>
    <w:rsid w:val="0099344A"/>
    <w:rsid w:val="009E7B33"/>
    <w:rsid w:val="00A62889"/>
    <w:rsid w:val="00B1754B"/>
    <w:rsid w:val="00B70D07"/>
    <w:rsid w:val="00B92855"/>
    <w:rsid w:val="00BA61FF"/>
    <w:rsid w:val="00BF4937"/>
    <w:rsid w:val="00C55EB6"/>
    <w:rsid w:val="00CA060F"/>
    <w:rsid w:val="00CC1ABE"/>
    <w:rsid w:val="00CD6435"/>
    <w:rsid w:val="00CF7132"/>
    <w:rsid w:val="00D3446C"/>
    <w:rsid w:val="00D423F5"/>
    <w:rsid w:val="00D76F70"/>
    <w:rsid w:val="00D94DF5"/>
    <w:rsid w:val="00DA18D6"/>
    <w:rsid w:val="00DA5B60"/>
    <w:rsid w:val="00DB1E97"/>
    <w:rsid w:val="00E3075F"/>
    <w:rsid w:val="00E31CFE"/>
    <w:rsid w:val="00E57996"/>
    <w:rsid w:val="00E65B62"/>
    <w:rsid w:val="00F15E3B"/>
    <w:rsid w:val="00F44426"/>
    <w:rsid w:val="00F74727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43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">
    <w:name w:val="Основной шрифт абзаца1"/>
    <w:rsid w:val="00573A6D"/>
  </w:style>
  <w:style w:type="paragraph" w:styleId="a4">
    <w:name w:val="Normal (Web)"/>
    <w:basedOn w:val="a"/>
    <w:uiPriority w:val="99"/>
    <w:semiHidden/>
    <w:unhideWhenUsed/>
    <w:rsid w:val="008A4B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855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style-span">
    <w:name w:val="apple-style-span"/>
    <w:basedOn w:val="a0"/>
    <w:rsid w:val="00B92855"/>
  </w:style>
  <w:style w:type="table" w:customStyle="1" w:styleId="TableNormal">
    <w:name w:val="Table Normal"/>
    <w:uiPriority w:val="2"/>
    <w:semiHidden/>
    <w:unhideWhenUsed/>
    <w:qFormat/>
    <w:rsid w:val="000078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uiPriority w:val="20"/>
    <w:qFormat/>
    <w:rsid w:val="001F02CD"/>
    <w:rPr>
      <w:i/>
      <w:iCs/>
    </w:rPr>
  </w:style>
  <w:style w:type="paragraph" w:styleId="a7">
    <w:name w:val="header"/>
    <w:basedOn w:val="a"/>
    <w:link w:val="a8"/>
    <w:uiPriority w:val="99"/>
    <w:unhideWhenUsed/>
    <w:rsid w:val="001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2CD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1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2CD"/>
    <w:rPr>
      <w:rFonts w:ascii="Calibri" w:eastAsia="Times New Roman" w:hAnsi="Calibri" w:cs="Times New Roma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2C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43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">
    <w:name w:val="Основной шрифт абзаца1"/>
    <w:rsid w:val="00573A6D"/>
  </w:style>
  <w:style w:type="paragraph" w:styleId="a4">
    <w:name w:val="Normal (Web)"/>
    <w:basedOn w:val="a"/>
    <w:uiPriority w:val="99"/>
    <w:semiHidden/>
    <w:unhideWhenUsed/>
    <w:rsid w:val="008A4B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855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style-span">
    <w:name w:val="apple-style-span"/>
    <w:basedOn w:val="a0"/>
    <w:rsid w:val="00B92855"/>
  </w:style>
  <w:style w:type="table" w:customStyle="1" w:styleId="TableNormal">
    <w:name w:val="Table Normal"/>
    <w:uiPriority w:val="2"/>
    <w:semiHidden/>
    <w:unhideWhenUsed/>
    <w:qFormat/>
    <w:rsid w:val="000078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uiPriority w:val="20"/>
    <w:qFormat/>
    <w:rsid w:val="001F02CD"/>
    <w:rPr>
      <w:i/>
      <w:iCs/>
    </w:rPr>
  </w:style>
  <w:style w:type="paragraph" w:styleId="a7">
    <w:name w:val="header"/>
    <w:basedOn w:val="a"/>
    <w:link w:val="a8"/>
    <w:uiPriority w:val="99"/>
    <w:unhideWhenUsed/>
    <w:rsid w:val="001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2CD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1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2CD"/>
    <w:rPr>
      <w:rFonts w:ascii="Calibri" w:eastAsia="Times New Roman" w:hAnsi="Calibri" w:cs="Times New Roma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2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5B61-A294-4694-BD85-77C9F2F6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секретарь</cp:lastModifiedBy>
  <cp:revision>3</cp:revision>
  <cp:lastPrinted>2017-09-13T04:59:00Z</cp:lastPrinted>
  <dcterms:created xsi:type="dcterms:W3CDTF">2017-09-13T03:05:00Z</dcterms:created>
  <dcterms:modified xsi:type="dcterms:W3CDTF">2017-09-13T05:00:00Z</dcterms:modified>
</cp:coreProperties>
</file>